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67E" w:rsidRPr="0063567E" w:rsidRDefault="0063567E" w:rsidP="0063567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56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РОССИЙСКАЯ ФЕДЕРАЦИЯ</w:t>
      </w:r>
    </w:p>
    <w:p w:rsidR="0063567E" w:rsidRPr="0063567E" w:rsidRDefault="0063567E" w:rsidP="006356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56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СИЗИНСКОГО СЕЛЬСОВЕТА</w:t>
      </w:r>
    </w:p>
    <w:p w:rsidR="0063567E" w:rsidRPr="0063567E" w:rsidRDefault="0063567E" w:rsidP="006356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56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ШУШЕНСКОГО РАЙОНА КРАСНОЯРСКОГО КРАЯ</w:t>
      </w:r>
    </w:p>
    <w:p w:rsidR="0063567E" w:rsidRPr="0063567E" w:rsidRDefault="0063567E" w:rsidP="006356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3567E" w:rsidRPr="0063567E" w:rsidRDefault="0063567E" w:rsidP="006356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3567E" w:rsidRPr="0063567E" w:rsidRDefault="0063567E" w:rsidP="0063567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6356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6356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63567E" w:rsidRP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3567E" w:rsidRP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567E" w:rsidRPr="0063567E" w:rsidRDefault="0063567E" w:rsidP="0063567E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63567E">
        <w:rPr>
          <w:sz w:val="28"/>
          <w:szCs w:val="28"/>
        </w:rPr>
        <w:t>15.02.2023</w:t>
      </w:r>
      <w:r w:rsidRPr="0063567E">
        <w:rPr>
          <w:sz w:val="28"/>
          <w:szCs w:val="28"/>
        </w:rPr>
        <w:tab/>
      </w:r>
      <w:r w:rsidRPr="0063567E">
        <w:rPr>
          <w:sz w:val="28"/>
          <w:szCs w:val="28"/>
        </w:rPr>
        <w:tab/>
      </w:r>
      <w:r w:rsidRPr="0063567E">
        <w:rPr>
          <w:sz w:val="28"/>
          <w:szCs w:val="28"/>
        </w:rPr>
        <w:tab/>
      </w:r>
      <w:r w:rsidRPr="0063567E">
        <w:rPr>
          <w:sz w:val="28"/>
          <w:szCs w:val="28"/>
        </w:rPr>
        <w:t>с. Сизая</w:t>
      </w:r>
      <w:r w:rsidRPr="0063567E">
        <w:rPr>
          <w:sz w:val="28"/>
          <w:szCs w:val="28"/>
        </w:rPr>
        <w:tab/>
      </w:r>
      <w:r w:rsidRPr="0063567E">
        <w:rPr>
          <w:sz w:val="28"/>
          <w:szCs w:val="28"/>
        </w:rPr>
        <w:tab/>
        <w:t xml:space="preserve">             </w:t>
      </w:r>
      <w:r w:rsidRPr="0063567E">
        <w:rPr>
          <w:sz w:val="28"/>
          <w:szCs w:val="28"/>
        </w:rPr>
        <w:tab/>
      </w:r>
      <w:r w:rsidRPr="0063567E">
        <w:rPr>
          <w:sz w:val="28"/>
          <w:szCs w:val="28"/>
        </w:rPr>
        <w:tab/>
        <w:t xml:space="preserve">        № </w:t>
      </w:r>
      <w:r w:rsidRPr="0063567E">
        <w:rPr>
          <w:sz w:val="28"/>
          <w:szCs w:val="28"/>
        </w:rPr>
        <w:t>12</w:t>
      </w:r>
      <w:r w:rsidRPr="0063567E">
        <w:rPr>
          <w:sz w:val="28"/>
          <w:szCs w:val="28"/>
        </w:rPr>
        <w:tab/>
      </w:r>
    </w:p>
    <w:p w:rsidR="0063567E" w:rsidRPr="0063567E" w:rsidRDefault="0063567E" w:rsidP="0063567E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63567E" w:rsidRPr="0063567E" w:rsidRDefault="00CB4307" w:rsidP="0063567E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63567E">
        <w:rPr>
          <w:b/>
          <w:bCs/>
          <w:sz w:val="28"/>
          <w:szCs w:val="28"/>
        </w:rPr>
        <w:t xml:space="preserve">Об утверждении Порядка и сроков внесения изменений </w:t>
      </w:r>
    </w:p>
    <w:p w:rsidR="0063567E" w:rsidRPr="0063567E" w:rsidRDefault="00CB4307" w:rsidP="0063567E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63567E">
        <w:rPr>
          <w:b/>
          <w:bCs/>
          <w:sz w:val="28"/>
          <w:szCs w:val="28"/>
        </w:rPr>
        <w:t>в перечень и коды главных администраторов</w:t>
      </w:r>
    </w:p>
    <w:p w:rsidR="0063567E" w:rsidRPr="0063567E" w:rsidRDefault="00CB4307" w:rsidP="0063567E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63567E">
        <w:rPr>
          <w:b/>
          <w:bCs/>
          <w:sz w:val="28"/>
          <w:szCs w:val="28"/>
        </w:rPr>
        <w:t xml:space="preserve"> источников внутреннего финансирования </w:t>
      </w:r>
    </w:p>
    <w:p w:rsidR="00CB4307" w:rsidRPr="0063567E" w:rsidRDefault="00CB4307" w:rsidP="0063567E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3567E">
        <w:rPr>
          <w:b/>
          <w:bCs/>
          <w:sz w:val="28"/>
          <w:szCs w:val="28"/>
        </w:rPr>
        <w:t>дефицита бюджета сельсовета</w:t>
      </w:r>
    </w:p>
    <w:p w:rsidR="00CB4307" w:rsidRPr="0063567E" w:rsidRDefault="00CB4307" w:rsidP="0063567E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63567E">
        <w:rPr>
          <w:sz w:val="28"/>
          <w:szCs w:val="28"/>
        </w:rPr>
        <w:t> </w:t>
      </w:r>
    </w:p>
    <w:p w:rsidR="00CB4307" w:rsidRPr="0063567E" w:rsidRDefault="00CB4307" w:rsidP="00CB4307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63567E">
        <w:rPr>
          <w:sz w:val="28"/>
          <w:szCs w:val="28"/>
        </w:rPr>
        <w:t>В соответствии с пунктом 4 статьи 160.2 </w:t>
      </w:r>
      <w:hyperlink r:id="rId6" w:tgtFrame="_blank" w:history="1">
        <w:r w:rsidRPr="0063567E">
          <w:rPr>
            <w:rStyle w:val="hyperlink"/>
            <w:sz w:val="28"/>
            <w:szCs w:val="28"/>
          </w:rPr>
          <w:t>Бюджетного кодекса Российской Федерации</w:t>
        </w:r>
      </w:hyperlink>
      <w:r w:rsidRPr="0063567E">
        <w:rPr>
          <w:sz w:val="28"/>
          <w:szCs w:val="28"/>
        </w:rPr>
        <w:t>, Постановлением Правительства Российской Федерации </w:t>
      </w:r>
      <w:hyperlink r:id="rId7" w:tgtFrame="_blank" w:history="1">
        <w:r w:rsidRPr="0063567E">
          <w:rPr>
            <w:rStyle w:val="hyperlink"/>
            <w:sz w:val="28"/>
            <w:szCs w:val="28"/>
          </w:rPr>
          <w:t>от 16 сентября 2021 года № 1568</w:t>
        </w:r>
      </w:hyperlink>
      <w:r w:rsidRPr="0063567E">
        <w:rPr>
          <w:sz w:val="28"/>
          <w:szCs w:val="28"/>
        </w:rPr>
        <w:t> 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 к утверждению перечня</w:t>
      </w:r>
      <w:proofErr w:type="gramEnd"/>
      <w:r w:rsidRPr="0063567E">
        <w:rPr>
          <w:sz w:val="28"/>
          <w:szCs w:val="28"/>
        </w:rPr>
        <w:t xml:space="preserve"> главных администраторов </w:t>
      </w:r>
      <w:proofErr w:type="gramStart"/>
      <w:r w:rsidRPr="0063567E">
        <w:rPr>
          <w:sz w:val="28"/>
          <w:szCs w:val="28"/>
        </w:rPr>
        <w:t>источников финансирования дефицита бюджета субъекта Российской</w:t>
      </w:r>
      <w:proofErr w:type="gramEnd"/>
      <w:r w:rsidRPr="0063567E">
        <w:rPr>
          <w:sz w:val="28"/>
          <w:szCs w:val="28"/>
        </w:rPr>
        <w:t xml:space="preserve"> Федерации, бюджета территориального фонда обязательного медицинского страхования, местного бюджета»,</w:t>
      </w:r>
    </w:p>
    <w:p w:rsidR="00CB4307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63567E">
        <w:rPr>
          <w:b/>
          <w:sz w:val="28"/>
          <w:szCs w:val="28"/>
        </w:rPr>
        <w:t>ПОСТАНОВЛЯЮ:</w:t>
      </w:r>
    </w:p>
    <w:p w:rsidR="0063567E" w:rsidRPr="0063567E" w:rsidRDefault="0063567E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CB4307" w:rsidRPr="0063567E" w:rsidRDefault="00CB4307" w:rsidP="0063567E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3567E">
        <w:rPr>
          <w:sz w:val="28"/>
          <w:szCs w:val="28"/>
        </w:rPr>
        <w:t>1. </w:t>
      </w:r>
      <w:r w:rsidR="0063567E">
        <w:rPr>
          <w:sz w:val="28"/>
          <w:szCs w:val="28"/>
        </w:rPr>
        <w:t xml:space="preserve"> </w:t>
      </w:r>
      <w:r w:rsidRPr="0063567E">
        <w:rPr>
          <w:sz w:val="28"/>
          <w:szCs w:val="28"/>
        </w:rPr>
        <w:t>Утвердить прилагаемый Порядок и сроки внесения изменений в перечень и коды главных </w:t>
      </w:r>
      <w:proofErr w:type="gramStart"/>
      <w:r w:rsidRPr="0063567E">
        <w:rPr>
          <w:sz w:val="28"/>
          <w:szCs w:val="28"/>
        </w:rPr>
        <w:t>администраторов источников внутреннего финансирования дефицита бюджета</w:t>
      </w:r>
      <w:proofErr w:type="gramEnd"/>
      <w:r w:rsidRPr="0063567E">
        <w:rPr>
          <w:rStyle w:val="fontstyle16"/>
          <w:sz w:val="28"/>
          <w:szCs w:val="28"/>
        </w:rPr>
        <w:t> сельсовета (Приложение №1).</w:t>
      </w:r>
    </w:p>
    <w:p w:rsidR="0063567E" w:rsidRPr="0063567E" w:rsidRDefault="0063567E" w:rsidP="006356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CB4307" w:rsidRPr="0063567E" w:rsidRDefault="0063567E" w:rsidP="006356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в день, следующий за днем его официального опубликования</w:t>
      </w: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«Сизинские вести».</w:t>
      </w:r>
    </w:p>
    <w:p w:rsidR="00CB4307" w:rsidRDefault="00CB4307" w:rsidP="0063567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567E">
        <w:rPr>
          <w:sz w:val="28"/>
          <w:szCs w:val="28"/>
        </w:rPr>
        <w:t> </w:t>
      </w:r>
    </w:p>
    <w:p w:rsidR="0063567E" w:rsidRPr="0063567E" w:rsidRDefault="0063567E" w:rsidP="0063567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3567E" w:rsidRP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 Сизинского сельсовета</w:t>
      </w: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6356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Т.А. Коробейникова </w:t>
      </w:r>
    </w:p>
    <w:p w:rsidR="0063567E" w:rsidRP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567E" w:rsidRP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567E" w:rsidRDefault="0063567E" w:rsidP="00635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307" w:rsidRPr="0063567E" w:rsidRDefault="00CB4307" w:rsidP="00CB4307">
      <w:pPr>
        <w:pStyle w:val="a3"/>
        <w:spacing w:before="0" w:beforeAutospacing="0" w:after="0" w:afterAutospacing="0"/>
        <w:ind w:firstLine="709"/>
        <w:jc w:val="right"/>
        <w:rPr>
          <w:sz w:val="20"/>
          <w:szCs w:val="20"/>
        </w:rPr>
      </w:pPr>
    </w:p>
    <w:p w:rsidR="00CB4307" w:rsidRPr="0063567E" w:rsidRDefault="00CB4307" w:rsidP="0063567E">
      <w:pPr>
        <w:pStyle w:val="a3"/>
        <w:spacing w:before="0" w:beforeAutospacing="0" w:after="0" w:afterAutospacing="0"/>
        <w:ind w:firstLine="709"/>
        <w:jc w:val="right"/>
        <w:rPr>
          <w:sz w:val="20"/>
          <w:szCs w:val="20"/>
        </w:rPr>
      </w:pPr>
      <w:r w:rsidRPr="0063567E">
        <w:rPr>
          <w:sz w:val="20"/>
          <w:szCs w:val="20"/>
        </w:rPr>
        <w:t>Приложение №1</w:t>
      </w:r>
    </w:p>
    <w:p w:rsidR="00CB4307" w:rsidRPr="0063567E" w:rsidRDefault="00CB4307" w:rsidP="0063567E">
      <w:pPr>
        <w:pStyle w:val="a3"/>
        <w:spacing w:before="0" w:beforeAutospacing="0" w:after="0" w:afterAutospacing="0"/>
        <w:ind w:firstLine="709"/>
        <w:jc w:val="right"/>
        <w:rPr>
          <w:sz w:val="20"/>
          <w:szCs w:val="20"/>
        </w:rPr>
      </w:pPr>
      <w:r w:rsidRPr="0063567E">
        <w:rPr>
          <w:sz w:val="20"/>
          <w:szCs w:val="20"/>
        </w:rPr>
        <w:t>к постановлению администрации</w:t>
      </w:r>
    </w:p>
    <w:p w:rsidR="0063567E" w:rsidRPr="0063567E" w:rsidRDefault="0063567E" w:rsidP="0063567E">
      <w:pPr>
        <w:pStyle w:val="a3"/>
        <w:spacing w:before="0" w:beforeAutospacing="0" w:after="0" w:afterAutospacing="0"/>
        <w:ind w:firstLine="709"/>
        <w:jc w:val="right"/>
        <w:rPr>
          <w:sz w:val="20"/>
          <w:szCs w:val="20"/>
        </w:rPr>
      </w:pPr>
      <w:r w:rsidRPr="0063567E">
        <w:rPr>
          <w:sz w:val="20"/>
          <w:szCs w:val="20"/>
        </w:rPr>
        <w:t xml:space="preserve">Сизинского сельсовета </w:t>
      </w:r>
    </w:p>
    <w:p w:rsidR="00CB4307" w:rsidRDefault="0063567E" w:rsidP="0063567E">
      <w:pPr>
        <w:pStyle w:val="a3"/>
        <w:spacing w:before="0" w:beforeAutospacing="0" w:after="0" w:afterAutospacing="0"/>
        <w:ind w:firstLine="709"/>
        <w:jc w:val="right"/>
        <w:rPr>
          <w:sz w:val="20"/>
          <w:szCs w:val="20"/>
        </w:rPr>
      </w:pPr>
      <w:r w:rsidRPr="0063567E">
        <w:rPr>
          <w:sz w:val="20"/>
          <w:szCs w:val="20"/>
        </w:rPr>
        <w:t>№12 от 15.02.2023</w:t>
      </w:r>
    </w:p>
    <w:p w:rsidR="0063567E" w:rsidRPr="0063567E" w:rsidRDefault="0063567E" w:rsidP="0063567E">
      <w:pPr>
        <w:pStyle w:val="a3"/>
        <w:spacing w:before="0" w:beforeAutospacing="0" w:after="0" w:afterAutospacing="0"/>
        <w:ind w:firstLine="709"/>
        <w:jc w:val="right"/>
        <w:rPr>
          <w:sz w:val="20"/>
          <w:szCs w:val="20"/>
        </w:rPr>
      </w:pP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center"/>
      </w:pPr>
      <w:r w:rsidRPr="0063567E">
        <w:rPr>
          <w:b/>
          <w:bCs/>
        </w:rPr>
        <w:t xml:space="preserve">Порядок и сроки внесения изменений в перечень и коды главных </w:t>
      </w:r>
      <w:proofErr w:type="gramStart"/>
      <w:r w:rsidRPr="0063567E">
        <w:rPr>
          <w:b/>
          <w:bCs/>
        </w:rPr>
        <w:t>администраторов источников внутреннего финансирования дефицита бюджета сельсовета</w:t>
      </w:r>
      <w:proofErr w:type="gramEnd"/>
    </w:p>
    <w:p w:rsidR="00CB4307" w:rsidRPr="0063567E" w:rsidRDefault="00CB4307" w:rsidP="00CB4307">
      <w:pPr>
        <w:pStyle w:val="a3"/>
        <w:spacing w:before="0" w:beforeAutospacing="0" w:after="0" w:afterAutospacing="0"/>
        <w:ind w:firstLine="709"/>
        <w:jc w:val="both"/>
      </w:pPr>
      <w:r w:rsidRPr="0063567E">
        <w:t> </w:t>
      </w: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63567E">
        <w:t xml:space="preserve">1. </w:t>
      </w:r>
      <w:proofErr w:type="gramStart"/>
      <w:r w:rsidRPr="0063567E">
        <w:t>Порядок и сроки внесения изменений в перечень и коды главных администраторов источников внутреннего финансирования дефицита бюджета сельсовета (далее - Порядок) разработан в соответствии с пунктом 8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 к</w:t>
      </w:r>
      <w:proofErr w:type="gramEnd"/>
      <w:r w:rsidRPr="0063567E">
        <w:t xml:space="preserve"> утверждению </w:t>
      </w:r>
      <w:proofErr w:type="gramStart"/>
      <w:r w:rsidRPr="0063567E">
        <w:t>перечня главных администраторов источников финансирования дефицита бюджета субъекта Российской</w:t>
      </w:r>
      <w:proofErr w:type="gramEnd"/>
      <w:r w:rsidRPr="0063567E">
        <w:t xml:space="preserve"> Федерации, бюджета территориального фонда обязательного медицинского страхования, местного бюджета», утвержденных постановлением Правительства Российской Федерации </w:t>
      </w:r>
      <w:hyperlink r:id="rId8" w:tgtFrame="_blank" w:history="1">
        <w:r w:rsidRPr="0063567E">
          <w:rPr>
            <w:rStyle w:val="hyperlink"/>
          </w:rPr>
          <w:t>от 16.09.2021 № 1568</w:t>
        </w:r>
      </w:hyperlink>
      <w:r w:rsidRPr="0063567E">
        <w:t> и определяет механизм и сроки внесения изменений в перечень и коды главных администраторов источников внутреннего финансирования дефицита бюджета сельсовета (далее Перечень).</w:t>
      </w: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63567E">
        <w:t xml:space="preserve">2. Главные администраторы </w:t>
      </w:r>
      <w:proofErr w:type="gramStart"/>
      <w:r w:rsidRPr="0063567E">
        <w:t>источников внутреннего финансирования дефицита бюджета сельсовета</w:t>
      </w:r>
      <w:proofErr w:type="gramEnd"/>
      <w:r w:rsidRPr="0063567E">
        <w:t xml:space="preserve"> предоставляют в администрацию сельсовета предложения о внесении изменений в Перечень, в срок не позднее 30 календарных дней со дня внесения изменений в федеральные законы и принимаемые в соответствии с ними иные нормативные правовые акты Российской Федерации, Красноярского края, администрации </w:t>
      </w:r>
      <w:r w:rsidR="0063567E">
        <w:t>Шушенского</w:t>
      </w:r>
      <w:r w:rsidRPr="0063567E">
        <w:t xml:space="preserve"> района.</w:t>
      </w:r>
    </w:p>
    <w:p w:rsidR="00CB4307" w:rsidRPr="0063567E" w:rsidRDefault="00CB4307" w:rsidP="00CB4307">
      <w:pPr>
        <w:pStyle w:val="a3"/>
        <w:spacing w:before="0" w:beforeAutospacing="0" w:after="0" w:afterAutospacing="0"/>
        <w:ind w:firstLine="709"/>
        <w:jc w:val="both"/>
      </w:pPr>
      <w:r w:rsidRPr="0063567E">
        <w:t>3. Сведения, указанные в пункте 2 настоящего постановления, должны содержать соответственно:</w:t>
      </w:r>
    </w:p>
    <w:p w:rsidR="00CB4307" w:rsidRPr="0063567E" w:rsidRDefault="00CB4307" w:rsidP="00CB4307">
      <w:pPr>
        <w:pStyle w:val="a3"/>
        <w:spacing w:before="0" w:beforeAutospacing="0" w:after="0" w:afterAutospacing="0"/>
        <w:ind w:firstLine="709"/>
        <w:jc w:val="both"/>
      </w:pPr>
      <w:r w:rsidRPr="0063567E">
        <w:t xml:space="preserve">наименование и код главного </w:t>
      </w:r>
      <w:proofErr w:type="gramStart"/>
      <w:r w:rsidRPr="0063567E">
        <w:t>администратора источников внутреннего финансирования дефицита бюджета</w:t>
      </w:r>
      <w:proofErr w:type="gramEnd"/>
      <w:r w:rsidRPr="0063567E">
        <w:t> сельсовета;</w:t>
      </w:r>
    </w:p>
    <w:p w:rsidR="00CB4307" w:rsidRPr="0063567E" w:rsidRDefault="00CB4307" w:rsidP="00CB4307">
      <w:pPr>
        <w:pStyle w:val="a3"/>
        <w:spacing w:before="0" w:beforeAutospacing="0" w:after="0" w:afterAutospacing="0"/>
        <w:ind w:firstLine="709"/>
        <w:jc w:val="both"/>
      </w:pPr>
      <w:r w:rsidRPr="0063567E">
        <w:t xml:space="preserve">код </w:t>
      </w:r>
      <w:proofErr w:type="gramStart"/>
      <w:r w:rsidRPr="0063567E">
        <w:t>источников внутреннего финансирования дефицита бюджета сельсовета</w:t>
      </w:r>
      <w:proofErr w:type="gramEnd"/>
      <w:r w:rsidRPr="0063567E">
        <w:t>;</w:t>
      </w:r>
    </w:p>
    <w:p w:rsidR="00CB4307" w:rsidRPr="0063567E" w:rsidRDefault="00CB4307" w:rsidP="00CB4307">
      <w:pPr>
        <w:pStyle w:val="a3"/>
        <w:spacing w:before="0" w:beforeAutospacing="0" w:after="0" w:afterAutospacing="0"/>
        <w:ind w:firstLine="709"/>
        <w:jc w:val="both"/>
      </w:pPr>
      <w:r w:rsidRPr="0063567E">
        <w:t xml:space="preserve">наименование </w:t>
      </w:r>
      <w:proofErr w:type="gramStart"/>
      <w:r w:rsidRPr="0063567E">
        <w:t>кода источников внутреннего финансирования дефицита бюджета сельсовета</w:t>
      </w:r>
      <w:proofErr w:type="gramEnd"/>
      <w:r w:rsidRPr="0063567E">
        <w:t>;</w:t>
      </w:r>
    </w:p>
    <w:p w:rsidR="00CB4307" w:rsidRPr="0063567E" w:rsidRDefault="00CB4307" w:rsidP="00CB4307">
      <w:pPr>
        <w:pStyle w:val="a3"/>
        <w:spacing w:before="0" w:beforeAutospacing="0" w:after="0" w:afterAutospacing="0"/>
        <w:ind w:firstLine="709"/>
        <w:jc w:val="both"/>
      </w:pPr>
      <w:r w:rsidRPr="0063567E">
        <w:t>обоснования включения в Перечень главных администраторов источников внутреннего финансирования бюджета сельсовета, в том числе наименование нормативно-правовых актов, с отражением особенностей, связанных с внесение изменений;</w:t>
      </w:r>
    </w:p>
    <w:p w:rsidR="00CB4307" w:rsidRPr="0063567E" w:rsidRDefault="00CB4307" w:rsidP="00CB4307">
      <w:pPr>
        <w:pStyle w:val="a3"/>
        <w:spacing w:before="0" w:beforeAutospacing="0" w:after="0" w:afterAutospacing="0"/>
        <w:ind w:firstLine="709"/>
        <w:jc w:val="both"/>
      </w:pPr>
      <w:r w:rsidRPr="0063567E">
        <w:t>главные администраторы </w:t>
      </w:r>
      <w:proofErr w:type="gramStart"/>
      <w:r w:rsidRPr="0063567E">
        <w:t>источников</w:t>
      </w:r>
      <w:r w:rsidR="00281F26">
        <w:t xml:space="preserve"> </w:t>
      </w:r>
      <w:r w:rsidRPr="0063567E">
        <w:t>внутреннего финансирования дефицита бюджета сельсовета</w:t>
      </w:r>
      <w:proofErr w:type="gramEnd"/>
      <w:r w:rsidRPr="0063567E">
        <w:t> несут ответственность за достоверность сведений, предоставляемых ими в соответствии с настоящим пунктом.</w:t>
      </w: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63567E">
        <w:t xml:space="preserve">4. Основаниями для внесения изменений в перечень и коды главных </w:t>
      </w:r>
      <w:proofErr w:type="gramStart"/>
      <w:r w:rsidRPr="0063567E">
        <w:t>администраторов источников внутреннего финансирования дефицита бюджета сельсовета</w:t>
      </w:r>
      <w:proofErr w:type="gramEnd"/>
      <w:r w:rsidRPr="0063567E">
        <w:t> является:</w:t>
      </w: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63567E">
        <w:t xml:space="preserve">изменения </w:t>
      </w:r>
      <w:proofErr w:type="gramStart"/>
      <w:r w:rsidRPr="0063567E">
        <w:t>состава закрепленных кодов классификации источников внутреннего финансирования дефицита бюджета сельсовета</w:t>
      </w:r>
      <w:proofErr w:type="gramEnd"/>
      <w:r w:rsidRPr="0063567E">
        <w:t> и (или) функций главных администраторов источников внутреннего финансирования дефицита бюджета сельсовета, а также изменения принципов назначения и присвоения структуры кодов классификации источников финансирования дефицита бюджета сельсовета;</w:t>
      </w: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63567E">
        <w:t>изменения, направленные на устранение технических ошибок (описок, опечаток, грамматических, орфографических или арифметических ошибок);</w:t>
      </w: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63567E">
        <w:t xml:space="preserve">иные изменения в целях приведения в соответствие с действующим законодательством и (или) нормативными правовыми </w:t>
      </w:r>
      <w:r w:rsidRPr="0063567E">
        <w:lastRenderedPageBreak/>
        <w:t>актами Российской Федерации, Красноярского края, администрации </w:t>
      </w:r>
      <w:r w:rsidR="00281F26">
        <w:t>Шушенского</w:t>
      </w:r>
      <w:r w:rsidRPr="0063567E">
        <w:t> района, администрации сельсовета.</w:t>
      </w: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63567E">
        <w:t>Изменения в Перечень вносятся в течение 10 рабочих дней со дня обращения главными администраторами </w:t>
      </w:r>
      <w:proofErr w:type="gramStart"/>
      <w:r w:rsidRPr="0063567E">
        <w:t>источников внутреннего финансирования дефицита бюджета сельсовета</w:t>
      </w:r>
      <w:proofErr w:type="gramEnd"/>
      <w:r w:rsidRPr="0063567E">
        <w:t> в администрацию сельсовета.</w:t>
      </w:r>
    </w:p>
    <w:p w:rsidR="00CB4307" w:rsidRPr="0063567E" w:rsidRDefault="00CB4307" w:rsidP="00CB4307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63567E">
        <w:t>5. Администрация </w:t>
      </w:r>
      <w:r w:rsidR="00281F26">
        <w:t xml:space="preserve">Сизинского сельсовета в </w:t>
      </w:r>
      <w:bookmarkStart w:id="0" w:name="_GoBack"/>
      <w:bookmarkEnd w:id="0"/>
      <w:r w:rsidRPr="0063567E">
        <w:t xml:space="preserve"> установленные сроки рассматривает предложения и по итогам рассмотрения разрабатывает проект постановления о внесении соответствующих изменений в Перечень.</w:t>
      </w:r>
    </w:p>
    <w:p w:rsidR="00974960" w:rsidRPr="0063567E" w:rsidRDefault="00974960">
      <w:pPr>
        <w:rPr>
          <w:rFonts w:ascii="Times New Roman" w:hAnsi="Times New Roman" w:cs="Times New Roman"/>
          <w:sz w:val="24"/>
          <w:szCs w:val="24"/>
        </w:rPr>
      </w:pPr>
    </w:p>
    <w:sectPr w:rsidR="00974960" w:rsidRPr="0063567E" w:rsidSect="00CB4307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7831AF"/>
    <w:multiLevelType w:val="hybridMultilevel"/>
    <w:tmpl w:val="99AAB1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579"/>
    <w:rsid w:val="00281F26"/>
    <w:rsid w:val="0063567E"/>
    <w:rsid w:val="00974960"/>
    <w:rsid w:val="00BF4579"/>
    <w:rsid w:val="00CB4307"/>
    <w:rsid w:val="00F92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4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CB4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CB4307"/>
  </w:style>
  <w:style w:type="character" w:customStyle="1" w:styleId="fontstyle16">
    <w:name w:val="fontstyle16"/>
    <w:basedOn w:val="a0"/>
    <w:rsid w:val="00CB4307"/>
  </w:style>
  <w:style w:type="paragraph" w:styleId="a4">
    <w:name w:val="Balloon Text"/>
    <w:basedOn w:val="a"/>
    <w:link w:val="a5"/>
    <w:uiPriority w:val="99"/>
    <w:semiHidden/>
    <w:unhideWhenUsed/>
    <w:rsid w:val="00CB4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43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4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CB4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CB4307"/>
  </w:style>
  <w:style w:type="character" w:customStyle="1" w:styleId="fontstyle16">
    <w:name w:val="fontstyle16"/>
    <w:basedOn w:val="a0"/>
    <w:rsid w:val="00CB4307"/>
  </w:style>
  <w:style w:type="paragraph" w:styleId="a4">
    <w:name w:val="Balloon Text"/>
    <w:basedOn w:val="a"/>
    <w:link w:val="a5"/>
    <w:uiPriority w:val="99"/>
    <w:semiHidden/>
    <w:unhideWhenUsed/>
    <w:rsid w:val="00CB4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43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890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C3C1FA37-9210-4E81-85F6-0F8BA0C2F5AD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pravo-search.minjust.ru/bigs/showDocument.html?id=C3C1FA37-9210-4E81-85F6-0F8BA0C2F5A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avo-search.minjust.ru/bigs/showDocument.html?id=8F21B21C-A408-42C4-B9FE-A939B863C84A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841</Words>
  <Characters>4796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2023-02-16T08:02:00Z</cp:lastPrinted>
  <dcterms:created xsi:type="dcterms:W3CDTF">2023-02-16T08:06:00Z</dcterms:created>
  <dcterms:modified xsi:type="dcterms:W3CDTF">2023-02-16T08:22:00Z</dcterms:modified>
</cp:coreProperties>
</file>